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791"/>
        <w:gridCol w:w="1368"/>
        <w:gridCol w:w="1620"/>
        <w:gridCol w:w="1361"/>
        <w:gridCol w:w="566"/>
        <w:gridCol w:w="1823"/>
      </w:tblGrid>
      <w:tr w14:paraId="0A01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6" w:type="dxa"/>
            <w:gridSpan w:val="7"/>
            <w:shd w:val="clear" w:color="auto" w:fill="auto"/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40BE9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t>湛江市坡头区住建局政府信息公开申请表</w:t>
            </w:r>
          </w:p>
        </w:tc>
      </w:tr>
      <w:tr w14:paraId="52E1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7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D4ECCD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791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9797815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法人或者其他组织</w:t>
            </w:r>
          </w:p>
        </w:tc>
        <w:tc>
          <w:tcPr>
            <w:tcW w:w="136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7A94EC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537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6237BC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0615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E98831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3EF61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B80D56D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537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35158D6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2CE5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FB249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28E777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51452D8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537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57157B2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761E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91C8B0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7DA70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FDEDD5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16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DC894E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136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9E9620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法人身份证号码</w:t>
            </w:r>
          </w:p>
        </w:tc>
        <w:tc>
          <w:tcPr>
            <w:tcW w:w="2389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459AA8F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5D8D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4454A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790865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2B53417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EFF48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136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6DA8D4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389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9BEF707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24D0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A63FB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70D8D6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F3B0FFC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16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B2EE8B4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136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E0DC80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联系人邮箱</w:t>
            </w:r>
          </w:p>
        </w:tc>
        <w:tc>
          <w:tcPr>
            <w:tcW w:w="2389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012A9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79EA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7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A3ED97B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所需政府信息情况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05DFC4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所需要的政府信息 </w:t>
            </w:r>
          </w:p>
        </w:tc>
        <w:tc>
          <w:tcPr>
            <w:tcW w:w="16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2DDC90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文件名称 </w:t>
            </w:r>
          </w:p>
        </w:tc>
        <w:tc>
          <w:tcPr>
            <w:tcW w:w="136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7B52294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566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F6F1A05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文号</w:t>
            </w:r>
          </w:p>
        </w:tc>
        <w:tc>
          <w:tcPr>
            <w:tcW w:w="182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84959C9"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Hans"/>
              </w:rPr>
            </w:pPr>
          </w:p>
        </w:tc>
      </w:tr>
      <w:tr w14:paraId="2000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755E3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79BC42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7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049382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t xml:space="preserve">或者其他特征描述: </w:t>
            </w:r>
          </w:p>
        </w:tc>
      </w:tr>
      <w:tr w14:paraId="1AFD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F8640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174138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提供政府信息的指定方式</w:t>
            </w:r>
          </w:p>
        </w:tc>
        <w:tc>
          <w:tcPr>
            <w:tcW w:w="537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B55D61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2E4F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F0EE9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9B0E452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获取政府信息的指定方式</w:t>
            </w:r>
          </w:p>
        </w:tc>
        <w:tc>
          <w:tcPr>
            <w:tcW w:w="537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B98F98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2203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12CE0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2777AE2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申请人签名或盖章</w:t>
            </w:r>
          </w:p>
        </w:tc>
        <w:tc>
          <w:tcPr>
            <w:tcW w:w="16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8F9C8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  <w:tc>
          <w:tcPr>
            <w:tcW w:w="136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7E0A3F5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申请时间</w:t>
            </w:r>
          </w:p>
        </w:tc>
        <w:tc>
          <w:tcPr>
            <w:tcW w:w="2389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3F49204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</w:p>
        </w:tc>
      </w:tr>
      <w:tr w14:paraId="662F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64A1F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9" w:type="dxa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C22402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申请编号：</w:t>
            </w:r>
          </w:p>
        </w:tc>
        <w:tc>
          <w:tcPr>
            <w:tcW w:w="3750" w:type="dxa"/>
            <w:gridSpan w:val="3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E56685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受理员：</w:t>
            </w:r>
            <w:r>
              <w:t>湛江市坡头区住建局</w:t>
            </w:r>
          </w:p>
        </w:tc>
      </w:tr>
    </w:tbl>
    <w:p w14:paraId="65695A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CB95AE"/>
    <w:rsid w:val="26B97415"/>
    <w:rsid w:val="3DF3F30A"/>
    <w:rsid w:val="57B32C60"/>
    <w:rsid w:val="72FB63AB"/>
    <w:rsid w:val="76E31F55"/>
    <w:rsid w:val="77FB8B9B"/>
    <w:rsid w:val="7963F944"/>
    <w:rsid w:val="7BFDAA34"/>
    <w:rsid w:val="7F9FED21"/>
    <w:rsid w:val="D3CB95AE"/>
    <w:rsid w:val="FF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424</Characters>
  <Lines>0</Lines>
  <Paragraphs>0</Paragraphs>
  <TotalTime>0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2021-05-20T02:57:00Z</dcterms:created>
  <dc:creator>eddy</dc:creator>
  <cp:lastModifiedBy>尖峰时刻</cp:lastModifiedBy>
  <dcterms:modified xsi:type="dcterms:W3CDTF">2025-08-12T09:59:13Z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eyJoZGlkIjoiYzQzNjNmYzM5ZTRiYTU3ZTZhM2YzZjM2MzZlODIwM2IiLCJ1c2VySWQiOiIyMjI5NTAyNTEifQ==</vt:lpwstr>
  </property>
  <property fmtid="{D5CDD505-2E9C-101B-9397-08002B2CF9AE}" pid="4" name="ICV">
    <vt:lpwstr>3F80C01DBE79447A8AF05671D252529E_12</vt:lpwstr>
  </property>
</Properties>
</file>